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1E" w:rsidRDefault="0086551E" w:rsidP="0086551E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3787775</wp:posOffset>
            </wp:positionH>
            <wp:positionV relativeFrom="paragraph">
              <wp:posOffset>-549275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51E" w:rsidRDefault="0086551E" w:rsidP="0086551E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86551E" w:rsidRDefault="0086551E" w:rsidP="0086551E">
      <w:pPr>
        <w:pStyle w:val="a3"/>
        <w:jc w:val="left"/>
        <w:rPr>
          <w:sz w:val="24"/>
        </w:rPr>
      </w:pPr>
    </w:p>
    <w:p w:rsidR="0086551E" w:rsidRDefault="0086551E" w:rsidP="0086551E">
      <w:pPr>
        <w:pStyle w:val="a3"/>
      </w:pPr>
      <w:r>
        <w:t>АДМИНИСТРАЦИЯ ПАРКОВСКОГО С</w:t>
      </w:r>
      <w:r w:rsidR="00E95CA9">
        <w:t>ЕЛЬСКОГО ПОСЕЛЕНИЯ  ТИХОРЕЦКОГО</w:t>
      </w:r>
      <w:r>
        <w:t xml:space="preserve"> РАЙОНА</w:t>
      </w:r>
    </w:p>
    <w:p w:rsidR="0086551E" w:rsidRDefault="0086551E" w:rsidP="0086551E">
      <w:pPr>
        <w:pStyle w:val="a3"/>
        <w:jc w:val="left"/>
        <w:rPr>
          <w:szCs w:val="28"/>
        </w:rPr>
      </w:pPr>
    </w:p>
    <w:p w:rsidR="0086551E" w:rsidRDefault="0086551E" w:rsidP="0086551E">
      <w:pPr>
        <w:pStyle w:val="a3"/>
        <w:jc w:val="left"/>
        <w:rPr>
          <w:szCs w:val="28"/>
        </w:rPr>
      </w:pPr>
    </w:p>
    <w:p w:rsidR="0086551E" w:rsidRDefault="00302FAB" w:rsidP="0086551E">
      <w:pPr>
        <w:pStyle w:val="a3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от </w:t>
      </w:r>
      <w:r w:rsidR="00B20F35">
        <w:rPr>
          <w:b w:val="0"/>
          <w:bCs w:val="0"/>
          <w:szCs w:val="28"/>
        </w:rPr>
        <w:t>01.12.2015</w:t>
      </w:r>
      <w:r w:rsidR="00E95CA9">
        <w:rPr>
          <w:b w:val="0"/>
          <w:bCs w:val="0"/>
          <w:szCs w:val="28"/>
        </w:rPr>
        <w:tab/>
      </w:r>
      <w:r w:rsidR="00E14B8D">
        <w:rPr>
          <w:b w:val="0"/>
          <w:bCs w:val="0"/>
          <w:szCs w:val="28"/>
        </w:rPr>
        <w:t xml:space="preserve">                                               </w:t>
      </w:r>
      <w:r w:rsidR="00FE65D1">
        <w:rPr>
          <w:b w:val="0"/>
          <w:bCs w:val="0"/>
          <w:szCs w:val="28"/>
        </w:rPr>
        <w:t xml:space="preserve">                  </w:t>
      </w:r>
      <w:r w:rsidR="00E95CA9">
        <w:rPr>
          <w:b w:val="0"/>
          <w:bCs w:val="0"/>
          <w:szCs w:val="28"/>
        </w:rPr>
        <w:t xml:space="preserve">       </w:t>
      </w:r>
      <w:r w:rsidR="00FE65D1">
        <w:rPr>
          <w:b w:val="0"/>
          <w:bCs w:val="0"/>
          <w:szCs w:val="28"/>
        </w:rPr>
        <w:t xml:space="preserve">      </w:t>
      </w:r>
      <w:r>
        <w:rPr>
          <w:b w:val="0"/>
          <w:bCs w:val="0"/>
          <w:szCs w:val="28"/>
        </w:rPr>
        <w:t xml:space="preserve">№ </w:t>
      </w:r>
      <w:r w:rsidR="00B20F35">
        <w:rPr>
          <w:b w:val="0"/>
          <w:bCs w:val="0"/>
          <w:szCs w:val="28"/>
        </w:rPr>
        <w:t>494</w:t>
      </w:r>
      <w:bookmarkStart w:id="0" w:name="_GoBack"/>
      <w:bookmarkEnd w:id="0"/>
    </w:p>
    <w:p w:rsidR="0086551E" w:rsidRDefault="0086551E" w:rsidP="0086551E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пос</w:t>
      </w:r>
      <w:r w:rsidR="00E95CA9">
        <w:rPr>
          <w:b w:val="0"/>
          <w:bCs w:val="0"/>
          <w:szCs w:val="28"/>
        </w:rPr>
        <w:t>ё</w:t>
      </w:r>
      <w:r>
        <w:rPr>
          <w:b w:val="0"/>
          <w:bCs w:val="0"/>
          <w:szCs w:val="28"/>
        </w:rPr>
        <w:t>лок Парковый</w:t>
      </w:r>
    </w:p>
    <w:p w:rsidR="0086551E" w:rsidRDefault="0086551E" w:rsidP="0086551E">
      <w:pPr>
        <w:pStyle w:val="a3"/>
        <w:rPr>
          <w:b w:val="0"/>
          <w:bCs w:val="0"/>
          <w:szCs w:val="28"/>
        </w:rPr>
      </w:pPr>
    </w:p>
    <w:p w:rsidR="00702F37" w:rsidRDefault="00702F37" w:rsidP="0086551E">
      <w:pPr>
        <w:pStyle w:val="a3"/>
        <w:rPr>
          <w:b w:val="0"/>
          <w:bCs w:val="0"/>
          <w:szCs w:val="28"/>
        </w:rPr>
      </w:pPr>
    </w:p>
    <w:p w:rsidR="00FE65D1" w:rsidRDefault="00302FAB" w:rsidP="0086551E">
      <w:pPr>
        <w:shd w:val="clear" w:color="auto" w:fill="FFFFFF"/>
        <w:spacing w:line="322" w:lineRule="exact"/>
        <w:ind w:left="806" w:right="538" w:hanging="19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изменения</w:t>
      </w:r>
      <w:r w:rsidR="008273C7">
        <w:rPr>
          <w:b/>
          <w:bCs/>
          <w:spacing w:val="-2"/>
          <w:sz w:val="28"/>
          <w:szCs w:val="28"/>
        </w:rPr>
        <w:t xml:space="preserve"> в </w:t>
      </w:r>
      <w:r w:rsidR="001903E0">
        <w:rPr>
          <w:b/>
          <w:bCs/>
          <w:spacing w:val="-2"/>
          <w:sz w:val="28"/>
          <w:szCs w:val="28"/>
        </w:rPr>
        <w:t>п</w:t>
      </w:r>
      <w:r w:rsidR="008273C7">
        <w:rPr>
          <w:b/>
          <w:bCs/>
          <w:spacing w:val="-2"/>
          <w:sz w:val="28"/>
          <w:szCs w:val="28"/>
        </w:rPr>
        <w:t xml:space="preserve">остановление </w:t>
      </w:r>
      <w:r w:rsidR="001903E0">
        <w:rPr>
          <w:b/>
          <w:bCs/>
          <w:spacing w:val="-2"/>
          <w:sz w:val="28"/>
          <w:szCs w:val="28"/>
        </w:rPr>
        <w:t>а</w:t>
      </w:r>
      <w:r w:rsidR="008273C7">
        <w:rPr>
          <w:b/>
          <w:bCs/>
          <w:spacing w:val="-2"/>
          <w:sz w:val="28"/>
          <w:szCs w:val="28"/>
        </w:rPr>
        <w:t xml:space="preserve">дминистрации </w:t>
      </w:r>
      <w:r w:rsidR="001903E0">
        <w:rPr>
          <w:b/>
          <w:bCs/>
          <w:spacing w:val="-2"/>
          <w:sz w:val="28"/>
          <w:szCs w:val="28"/>
        </w:rPr>
        <w:t>Парковского сельского посел</w:t>
      </w:r>
      <w:r w:rsidR="00F90022">
        <w:rPr>
          <w:b/>
          <w:bCs/>
          <w:spacing w:val="-2"/>
          <w:sz w:val="28"/>
          <w:szCs w:val="28"/>
        </w:rPr>
        <w:t xml:space="preserve">ения Тихорецкого района </w:t>
      </w:r>
    </w:p>
    <w:p w:rsidR="0086551E" w:rsidRPr="00702F37" w:rsidRDefault="00FE65D1" w:rsidP="0086551E">
      <w:pPr>
        <w:shd w:val="clear" w:color="auto" w:fill="FFFFFF"/>
        <w:spacing w:line="322" w:lineRule="exact"/>
        <w:ind w:left="806" w:right="538" w:hanging="197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от </w:t>
      </w:r>
      <w:r w:rsidR="00F90022">
        <w:rPr>
          <w:b/>
          <w:bCs/>
          <w:spacing w:val="-2"/>
          <w:sz w:val="28"/>
          <w:szCs w:val="28"/>
        </w:rPr>
        <w:t>1 сентября 2014 года</w:t>
      </w:r>
      <w:r w:rsidR="001903E0">
        <w:rPr>
          <w:b/>
          <w:bCs/>
          <w:sz w:val="28"/>
          <w:szCs w:val="28"/>
        </w:rPr>
        <w:t xml:space="preserve"> № 328 </w:t>
      </w:r>
      <w:r w:rsidR="001903E0">
        <w:rPr>
          <w:b/>
          <w:bCs/>
          <w:spacing w:val="-2"/>
          <w:sz w:val="28"/>
          <w:szCs w:val="28"/>
        </w:rPr>
        <w:t xml:space="preserve">« </w:t>
      </w:r>
      <w:r w:rsidR="00702F37">
        <w:rPr>
          <w:b/>
          <w:bCs/>
          <w:spacing w:val="-2"/>
          <w:sz w:val="28"/>
          <w:szCs w:val="28"/>
        </w:rPr>
        <w:t>Об утверждении П</w:t>
      </w:r>
      <w:r w:rsidR="0086551E">
        <w:rPr>
          <w:b/>
          <w:bCs/>
          <w:spacing w:val="-2"/>
          <w:sz w:val="28"/>
          <w:szCs w:val="28"/>
        </w:rPr>
        <w:t>еречня   м</w:t>
      </w:r>
      <w:r w:rsidR="00702F37">
        <w:rPr>
          <w:b/>
          <w:bCs/>
          <w:spacing w:val="-2"/>
          <w:sz w:val="28"/>
          <w:szCs w:val="28"/>
        </w:rPr>
        <w:t>униципальных программ Парковского сельского поселения Тихорецкого района</w:t>
      </w:r>
      <w:r w:rsidR="001903E0">
        <w:rPr>
          <w:b/>
          <w:bCs/>
          <w:spacing w:val="-2"/>
          <w:sz w:val="28"/>
          <w:szCs w:val="28"/>
        </w:rPr>
        <w:t>»</w:t>
      </w:r>
    </w:p>
    <w:p w:rsidR="0086551E" w:rsidRDefault="0086551E" w:rsidP="0086551E">
      <w:pPr>
        <w:shd w:val="clear" w:color="auto" w:fill="FFFFFF"/>
        <w:spacing w:line="322" w:lineRule="exact"/>
        <w:ind w:left="806" w:right="538" w:hanging="197"/>
        <w:jc w:val="center"/>
        <w:rPr>
          <w:bCs/>
          <w:sz w:val="28"/>
          <w:szCs w:val="28"/>
        </w:rPr>
      </w:pPr>
    </w:p>
    <w:p w:rsidR="00702F37" w:rsidRDefault="00702F37" w:rsidP="0086551E">
      <w:pPr>
        <w:shd w:val="clear" w:color="auto" w:fill="FFFFFF"/>
        <w:spacing w:line="322" w:lineRule="exact"/>
        <w:ind w:left="806" w:right="538" w:hanging="197"/>
        <w:jc w:val="center"/>
        <w:rPr>
          <w:bCs/>
          <w:sz w:val="28"/>
          <w:szCs w:val="28"/>
        </w:rPr>
      </w:pPr>
    </w:p>
    <w:p w:rsidR="00302FAB" w:rsidRDefault="00117EEA" w:rsidP="00302FAB">
      <w:pPr>
        <w:shd w:val="clear" w:color="auto" w:fill="FFFFFF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Краснодарского края от 10 июня 2015 года  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значения», Уставом Парковского сельского поселения Тихорецкого района</w:t>
      </w:r>
      <w:r w:rsidR="0086551E">
        <w:rPr>
          <w:sz w:val="28"/>
          <w:szCs w:val="28"/>
        </w:rPr>
        <w:t xml:space="preserve">, </w:t>
      </w:r>
      <w:proofErr w:type="gramStart"/>
      <w:r w:rsidR="00FF5C5F">
        <w:rPr>
          <w:sz w:val="28"/>
          <w:szCs w:val="28"/>
        </w:rPr>
        <w:t>п</w:t>
      </w:r>
      <w:proofErr w:type="gramEnd"/>
      <w:r w:rsidR="00FF5C5F">
        <w:rPr>
          <w:sz w:val="28"/>
          <w:szCs w:val="28"/>
        </w:rPr>
        <w:t xml:space="preserve"> о с т а н о в л я ю:</w:t>
      </w:r>
    </w:p>
    <w:p w:rsidR="00F90022" w:rsidRPr="00F90022" w:rsidRDefault="0086551E" w:rsidP="00302FAB">
      <w:pPr>
        <w:shd w:val="clear" w:color="auto" w:fill="FFFFFF"/>
        <w:ind w:left="29" w:firstLine="696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</w:t>
      </w:r>
      <w:r w:rsidRPr="00F90022">
        <w:rPr>
          <w:sz w:val="28"/>
          <w:szCs w:val="28"/>
        </w:rPr>
        <w:t>.</w:t>
      </w:r>
      <w:r w:rsidR="00F90022" w:rsidRPr="00F90022">
        <w:rPr>
          <w:sz w:val="28"/>
          <w:szCs w:val="28"/>
        </w:rPr>
        <w:t xml:space="preserve"> Внести в приложение</w:t>
      </w:r>
      <w:r w:rsidR="00F90022">
        <w:rPr>
          <w:sz w:val="28"/>
          <w:szCs w:val="28"/>
        </w:rPr>
        <w:t xml:space="preserve"> к постановлению  администрации Парковского сельского поселения Тихорецкого района «Об утверждении Перечня муниципальных программ Парковского сельского поселения Тихорецкого района»</w:t>
      </w:r>
      <w:r w:rsidR="00302FAB">
        <w:rPr>
          <w:sz w:val="28"/>
          <w:szCs w:val="28"/>
        </w:rPr>
        <w:t xml:space="preserve"> </w:t>
      </w:r>
      <w:proofErr w:type="gramStart"/>
      <w:r w:rsidR="00302FAB">
        <w:rPr>
          <w:sz w:val="28"/>
          <w:szCs w:val="28"/>
        </w:rPr>
        <w:t>изменение</w:t>
      </w:r>
      <w:proofErr w:type="gramEnd"/>
      <w:r w:rsidR="00F90022">
        <w:rPr>
          <w:sz w:val="28"/>
          <w:szCs w:val="28"/>
        </w:rPr>
        <w:t xml:space="preserve"> изложив его в новой редакции (прилагается).</w:t>
      </w:r>
    </w:p>
    <w:p w:rsidR="0086551E" w:rsidRDefault="00702F37" w:rsidP="00F90022">
      <w:pPr>
        <w:shd w:val="clear" w:color="auto" w:fill="FFFFFF"/>
        <w:tabs>
          <w:tab w:val="left" w:pos="1286"/>
        </w:tabs>
        <w:spacing w:line="322" w:lineRule="exact"/>
        <w:ind w:lef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02F37">
        <w:rPr>
          <w:sz w:val="28"/>
          <w:szCs w:val="28"/>
        </w:rPr>
        <w:t>Общему отделу администрации Парковского сельского поселения Тихорецкого района (Лукьянова) обеспечить размещение настоящего постановления на официальном сайте администрации Парковского сельского поселения Тихорецкого района, в информационно-телекоммуникационной сети «Интернет» и обнародование в специально установленных местах.</w:t>
      </w:r>
    </w:p>
    <w:p w:rsidR="0086551E" w:rsidRDefault="00F90022" w:rsidP="0086551E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3</w:t>
      </w:r>
      <w:r w:rsidR="0086551E">
        <w:rPr>
          <w:b w:val="0"/>
          <w:bCs w:val="0"/>
          <w:szCs w:val="28"/>
        </w:rPr>
        <w:t>.Постановление  вступ</w:t>
      </w:r>
      <w:r>
        <w:rPr>
          <w:b w:val="0"/>
          <w:bCs w:val="0"/>
          <w:szCs w:val="28"/>
        </w:rPr>
        <w:t>ает в силу с 1 янва</w:t>
      </w:r>
      <w:r w:rsidR="00072AC9">
        <w:rPr>
          <w:b w:val="0"/>
          <w:bCs w:val="0"/>
          <w:szCs w:val="28"/>
        </w:rPr>
        <w:t>ря 2016 года</w:t>
      </w:r>
      <w:r w:rsidR="0086551E">
        <w:rPr>
          <w:b w:val="0"/>
          <w:bCs w:val="0"/>
          <w:szCs w:val="28"/>
        </w:rPr>
        <w:t>.</w:t>
      </w:r>
    </w:p>
    <w:p w:rsidR="0086551E" w:rsidRDefault="0086551E" w:rsidP="0086551E">
      <w:pPr>
        <w:ind w:firstLine="708"/>
        <w:jc w:val="both"/>
        <w:rPr>
          <w:sz w:val="28"/>
          <w:szCs w:val="28"/>
        </w:rPr>
      </w:pPr>
    </w:p>
    <w:p w:rsidR="0086551E" w:rsidRDefault="0086551E" w:rsidP="0086551E">
      <w:pPr>
        <w:ind w:firstLine="708"/>
        <w:jc w:val="both"/>
        <w:rPr>
          <w:sz w:val="28"/>
          <w:szCs w:val="28"/>
        </w:rPr>
      </w:pPr>
    </w:p>
    <w:p w:rsidR="0086551E" w:rsidRDefault="0086551E" w:rsidP="0086551E">
      <w:pPr>
        <w:ind w:firstLine="708"/>
        <w:jc w:val="both"/>
        <w:rPr>
          <w:sz w:val="28"/>
          <w:szCs w:val="28"/>
        </w:rPr>
      </w:pPr>
    </w:p>
    <w:p w:rsidR="0086551E" w:rsidRDefault="0086551E" w:rsidP="008655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Парковского сельского поселения</w:t>
      </w:r>
    </w:p>
    <w:p w:rsidR="0086551E" w:rsidRDefault="0086551E" w:rsidP="00865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         </w:t>
      </w:r>
      <w:proofErr w:type="spellStart"/>
      <w:r w:rsidR="00117EEA">
        <w:rPr>
          <w:sz w:val="28"/>
          <w:szCs w:val="28"/>
        </w:rPr>
        <w:t>Н.Н.Агеев</w:t>
      </w:r>
      <w:proofErr w:type="spellEnd"/>
    </w:p>
    <w:p w:rsidR="0086551E" w:rsidRDefault="0086551E" w:rsidP="0086551E">
      <w:pPr>
        <w:shd w:val="clear" w:color="auto" w:fill="FFFFFF"/>
        <w:ind w:left="7088"/>
        <w:jc w:val="center"/>
        <w:rPr>
          <w:spacing w:val="-6"/>
          <w:sz w:val="28"/>
          <w:szCs w:val="28"/>
        </w:rPr>
      </w:pPr>
    </w:p>
    <w:p w:rsidR="0086551E" w:rsidRDefault="0086551E" w:rsidP="0086551E">
      <w:pPr>
        <w:shd w:val="clear" w:color="auto" w:fill="FFFFFF"/>
        <w:ind w:left="7088"/>
        <w:jc w:val="center"/>
        <w:rPr>
          <w:spacing w:val="-6"/>
          <w:sz w:val="28"/>
          <w:szCs w:val="28"/>
        </w:rPr>
      </w:pPr>
    </w:p>
    <w:p w:rsidR="0086551E" w:rsidRDefault="0086551E" w:rsidP="0086551E">
      <w:pPr>
        <w:shd w:val="clear" w:color="auto" w:fill="FFFFFF"/>
        <w:ind w:left="7088"/>
        <w:jc w:val="center"/>
        <w:rPr>
          <w:spacing w:val="-6"/>
          <w:sz w:val="28"/>
          <w:szCs w:val="28"/>
        </w:rPr>
      </w:pPr>
    </w:p>
    <w:p w:rsidR="00702F37" w:rsidRDefault="00702F37" w:rsidP="0086551E">
      <w:pPr>
        <w:shd w:val="clear" w:color="auto" w:fill="FFFFFF"/>
        <w:tabs>
          <w:tab w:val="left" w:pos="6345"/>
          <w:tab w:val="center" w:pos="7867"/>
        </w:tabs>
        <w:ind w:left="6096"/>
        <w:rPr>
          <w:spacing w:val="-6"/>
          <w:sz w:val="28"/>
          <w:szCs w:val="28"/>
        </w:rPr>
        <w:sectPr w:rsidR="00702F37" w:rsidSect="00702F37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AC9" w:rsidRDefault="0086551E" w:rsidP="00072AC9">
      <w:pPr>
        <w:shd w:val="clear" w:color="auto" w:fill="FFFFFF"/>
        <w:tabs>
          <w:tab w:val="left" w:pos="6345"/>
          <w:tab w:val="center" w:pos="7867"/>
        </w:tabs>
        <w:ind w:left="6096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    </w:t>
      </w:r>
      <w:r w:rsidR="00072AC9">
        <w:rPr>
          <w:spacing w:val="-6"/>
          <w:sz w:val="28"/>
          <w:szCs w:val="28"/>
        </w:rPr>
        <w:t>ПРИЛОЖЕНИЕ</w:t>
      </w:r>
    </w:p>
    <w:p w:rsidR="00072AC9" w:rsidRDefault="00072AC9" w:rsidP="00072AC9">
      <w:pPr>
        <w:shd w:val="clear" w:color="auto" w:fill="FFFFFF"/>
        <w:ind w:left="6096"/>
        <w:jc w:val="center"/>
        <w:rPr>
          <w:spacing w:val="-7"/>
          <w:sz w:val="28"/>
          <w:szCs w:val="28"/>
        </w:rPr>
      </w:pPr>
    </w:p>
    <w:p w:rsidR="00072AC9" w:rsidRDefault="00072AC9" w:rsidP="00072AC9">
      <w:pPr>
        <w:shd w:val="clear" w:color="auto" w:fill="FFFFFF"/>
        <w:tabs>
          <w:tab w:val="left" w:pos="6420"/>
          <w:tab w:val="center" w:pos="7867"/>
        </w:tabs>
        <w:ind w:left="6096"/>
        <w:rPr>
          <w:sz w:val="28"/>
          <w:szCs w:val="28"/>
        </w:rPr>
      </w:pPr>
      <w:r>
        <w:rPr>
          <w:spacing w:val="-7"/>
          <w:sz w:val="28"/>
          <w:szCs w:val="28"/>
        </w:rPr>
        <w:tab/>
        <w:t xml:space="preserve">   УТВЕРЖДЕН</w:t>
      </w:r>
    </w:p>
    <w:p w:rsidR="00072AC9" w:rsidRDefault="00072AC9" w:rsidP="00072AC9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постановлением  администрации</w:t>
      </w:r>
    </w:p>
    <w:p w:rsidR="00072AC9" w:rsidRDefault="00072AC9" w:rsidP="00072AC9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Парковского сельского поселения </w:t>
      </w:r>
    </w:p>
    <w:p w:rsidR="00072AC9" w:rsidRDefault="00072AC9" w:rsidP="00072AC9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Тихорецкого района</w:t>
      </w:r>
    </w:p>
    <w:p w:rsidR="00072AC9" w:rsidRDefault="00072AC9" w:rsidP="00072AC9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от __________  № ___</w:t>
      </w:r>
    </w:p>
    <w:p w:rsidR="00072AC9" w:rsidRDefault="0086551E" w:rsidP="0086551E">
      <w:pPr>
        <w:shd w:val="clear" w:color="auto" w:fill="FFFFFF"/>
        <w:tabs>
          <w:tab w:val="left" w:pos="6345"/>
          <w:tab w:val="center" w:pos="7867"/>
        </w:tabs>
        <w:ind w:left="6096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</w:p>
    <w:p w:rsidR="0086551E" w:rsidRDefault="00072AC9" w:rsidP="0086551E">
      <w:pPr>
        <w:shd w:val="clear" w:color="auto" w:fill="FFFFFF"/>
        <w:tabs>
          <w:tab w:val="left" w:pos="6345"/>
          <w:tab w:val="center" w:pos="7867"/>
        </w:tabs>
        <w:ind w:left="6096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«</w:t>
      </w:r>
      <w:r w:rsidR="0086551E">
        <w:rPr>
          <w:spacing w:val="-6"/>
          <w:sz w:val="28"/>
          <w:szCs w:val="28"/>
        </w:rPr>
        <w:t>ПРИЛОЖЕНИЕ</w:t>
      </w:r>
    </w:p>
    <w:p w:rsidR="0086551E" w:rsidRDefault="0086551E" w:rsidP="0086551E">
      <w:pPr>
        <w:shd w:val="clear" w:color="auto" w:fill="FFFFFF"/>
        <w:ind w:left="6096"/>
        <w:jc w:val="center"/>
        <w:rPr>
          <w:spacing w:val="-7"/>
          <w:sz w:val="28"/>
          <w:szCs w:val="28"/>
        </w:rPr>
      </w:pPr>
    </w:p>
    <w:p w:rsidR="0086551E" w:rsidRDefault="0086551E" w:rsidP="0086551E">
      <w:pPr>
        <w:shd w:val="clear" w:color="auto" w:fill="FFFFFF"/>
        <w:tabs>
          <w:tab w:val="left" w:pos="6420"/>
          <w:tab w:val="center" w:pos="7867"/>
        </w:tabs>
        <w:ind w:left="6096"/>
        <w:rPr>
          <w:sz w:val="28"/>
          <w:szCs w:val="28"/>
        </w:rPr>
      </w:pPr>
      <w:r>
        <w:rPr>
          <w:spacing w:val="-7"/>
          <w:sz w:val="28"/>
          <w:szCs w:val="28"/>
        </w:rPr>
        <w:tab/>
        <w:t xml:space="preserve">   УТВЕРЖДЕН</w:t>
      </w:r>
    </w:p>
    <w:p w:rsidR="0086551E" w:rsidRDefault="0086551E" w:rsidP="0086551E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постановлением  администрации</w:t>
      </w:r>
    </w:p>
    <w:p w:rsidR="0086551E" w:rsidRDefault="0086551E" w:rsidP="0086551E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Парковского сельского поселения </w:t>
      </w:r>
    </w:p>
    <w:p w:rsidR="0086551E" w:rsidRDefault="0086551E" w:rsidP="0086551E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Тихорецкого района</w:t>
      </w:r>
    </w:p>
    <w:p w:rsidR="0086551E" w:rsidRDefault="00E14B8D" w:rsidP="0086551E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</w:t>
      </w:r>
      <w:r w:rsidR="004665FA">
        <w:rPr>
          <w:spacing w:val="-4"/>
          <w:sz w:val="28"/>
          <w:szCs w:val="28"/>
        </w:rPr>
        <w:t xml:space="preserve">                                            </w:t>
      </w:r>
      <w:r w:rsidR="00072AC9">
        <w:rPr>
          <w:spacing w:val="-4"/>
          <w:sz w:val="28"/>
          <w:szCs w:val="28"/>
        </w:rPr>
        <w:t xml:space="preserve">                   от </w:t>
      </w:r>
      <w:r w:rsidR="00302FAB">
        <w:rPr>
          <w:spacing w:val="-4"/>
          <w:sz w:val="28"/>
          <w:szCs w:val="28"/>
        </w:rPr>
        <w:t>_______________</w:t>
      </w:r>
      <w:r>
        <w:rPr>
          <w:spacing w:val="-4"/>
          <w:sz w:val="28"/>
          <w:szCs w:val="28"/>
        </w:rPr>
        <w:t>№</w:t>
      </w:r>
      <w:r w:rsidR="00302FAB">
        <w:rPr>
          <w:spacing w:val="-4"/>
          <w:sz w:val="28"/>
          <w:szCs w:val="28"/>
        </w:rPr>
        <w:t>_____</w:t>
      </w:r>
    </w:p>
    <w:p w:rsidR="0086551E" w:rsidRDefault="0086551E" w:rsidP="0086551E">
      <w:pPr>
        <w:shd w:val="clear" w:color="auto" w:fill="FFFFFF"/>
        <w:rPr>
          <w:spacing w:val="-4"/>
          <w:sz w:val="28"/>
          <w:szCs w:val="28"/>
        </w:rPr>
      </w:pPr>
    </w:p>
    <w:p w:rsidR="0086551E" w:rsidRDefault="0086551E" w:rsidP="00663C4B">
      <w:pPr>
        <w:shd w:val="clear" w:color="auto" w:fill="FFFFFF"/>
        <w:rPr>
          <w:spacing w:val="-4"/>
          <w:sz w:val="28"/>
          <w:szCs w:val="28"/>
        </w:rPr>
      </w:pPr>
    </w:p>
    <w:p w:rsidR="0086551E" w:rsidRDefault="0086551E" w:rsidP="0086551E">
      <w:pPr>
        <w:shd w:val="clear" w:color="auto" w:fill="FFFFFF"/>
        <w:ind w:left="6521"/>
        <w:jc w:val="center"/>
        <w:rPr>
          <w:spacing w:val="-4"/>
          <w:sz w:val="28"/>
          <w:szCs w:val="28"/>
        </w:rPr>
      </w:pPr>
    </w:p>
    <w:p w:rsidR="0086551E" w:rsidRDefault="0086551E" w:rsidP="008655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14B8D" w:rsidRDefault="00E14B8D" w:rsidP="0086551E">
      <w:pPr>
        <w:jc w:val="center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муниципальных программ </w:t>
      </w:r>
      <w:r w:rsidR="0086551E">
        <w:rPr>
          <w:spacing w:val="-4"/>
          <w:sz w:val="28"/>
          <w:szCs w:val="28"/>
        </w:rPr>
        <w:t xml:space="preserve"> Парковского сельского поселения  </w:t>
      </w:r>
    </w:p>
    <w:p w:rsidR="0086551E" w:rsidRPr="00E14B8D" w:rsidRDefault="0086551E" w:rsidP="0086551E">
      <w:pPr>
        <w:jc w:val="center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>Тихорецкого  района</w:t>
      </w:r>
    </w:p>
    <w:p w:rsidR="0086551E" w:rsidRDefault="0086551E" w:rsidP="0086551E">
      <w:pPr>
        <w:shd w:val="clear" w:color="auto" w:fill="FFFFFF"/>
        <w:spacing w:line="240" w:lineRule="exact"/>
        <w:ind w:left="14"/>
        <w:jc w:val="center"/>
        <w:rPr>
          <w:sz w:val="28"/>
          <w:szCs w:val="28"/>
        </w:rPr>
      </w:pPr>
    </w:p>
    <w:p w:rsidR="0086551E" w:rsidRDefault="0086551E" w:rsidP="0086551E">
      <w:pPr>
        <w:spacing w:after="134" w:line="1" w:lineRule="exact"/>
        <w:rPr>
          <w:sz w:val="28"/>
          <w:szCs w:val="28"/>
        </w:rPr>
      </w:pPr>
    </w:p>
    <w:tbl>
      <w:tblPr>
        <w:tblW w:w="9355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968"/>
        <w:gridCol w:w="2977"/>
        <w:gridCol w:w="1842"/>
      </w:tblGrid>
      <w:tr w:rsidR="00E14B8D" w:rsidTr="00E14B8D">
        <w:trPr>
          <w:trHeight w:hRule="exact" w:val="14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B8D" w:rsidRDefault="00E14B8D">
            <w:pPr>
              <w:shd w:val="clear" w:color="auto" w:fill="FFFFFF"/>
              <w:spacing w:line="245" w:lineRule="exact"/>
              <w:ind w:firstLine="29"/>
            </w:pPr>
            <w:r>
              <w:t xml:space="preserve">№ </w:t>
            </w:r>
            <w:proofErr w:type="gramStart"/>
            <w:r>
              <w:rPr>
                <w:spacing w:val="-10"/>
              </w:rPr>
              <w:t>п</w:t>
            </w:r>
            <w:proofErr w:type="gramEnd"/>
            <w:r>
              <w:rPr>
                <w:spacing w:val="-10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B8D" w:rsidRDefault="00E14B8D">
            <w:pPr>
              <w:shd w:val="clear" w:color="auto" w:fill="FFFFFF"/>
              <w:ind w:left="115"/>
              <w:jc w:val="center"/>
              <w:rPr>
                <w:spacing w:val="-6"/>
              </w:rPr>
            </w:pPr>
            <w:r>
              <w:rPr>
                <w:spacing w:val="-6"/>
              </w:rPr>
              <w:t>Наименование</w:t>
            </w:r>
          </w:p>
          <w:p w:rsidR="00E14B8D" w:rsidRDefault="00E14B8D">
            <w:pPr>
              <w:shd w:val="clear" w:color="auto" w:fill="FFFFFF"/>
              <w:ind w:left="115"/>
              <w:jc w:val="center"/>
            </w:pPr>
            <w:r>
              <w:rPr>
                <w:spacing w:val="-6"/>
              </w:rPr>
              <w:t>муниципальной 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B8D" w:rsidRDefault="00E14B8D">
            <w:pPr>
              <w:shd w:val="clear" w:color="auto" w:fill="FFFFFF"/>
              <w:spacing w:line="240" w:lineRule="exact"/>
              <w:ind w:left="101"/>
              <w:jc w:val="center"/>
            </w:pPr>
            <w:r>
              <w:t>Координатор муниципальной программы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B8D" w:rsidRDefault="0061059E">
            <w:pPr>
              <w:shd w:val="clear" w:color="auto" w:fill="FFFFFF"/>
              <w:spacing w:line="240" w:lineRule="exact"/>
              <w:jc w:val="center"/>
            </w:pPr>
            <w:r>
              <w:t>Координатор подпрограммы</w:t>
            </w:r>
          </w:p>
        </w:tc>
      </w:tr>
      <w:tr w:rsidR="00E14B8D" w:rsidTr="00E14B8D">
        <w:trPr>
          <w:trHeight w:hRule="exact"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B8D" w:rsidRDefault="00E14B8D">
            <w:pPr>
              <w:shd w:val="clear" w:color="auto" w:fill="FFFFFF"/>
              <w:ind w:left="101"/>
            </w:pPr>
            <w:r>
              <w:rPr>
                <w:bCs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B8D" w:rsidRDefault="00E14B8D">
            <w:pPr>
              <w:shd w:val="clear" w:color="auto" w:fill="FFFFFF"/>
              <w:ind w:left="1862"/>
            </w:pPr>
            <w:r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B8D" w:rsidRDefault="00E14B8D">
            <w:pPr>
              <w:shd w:val="clear" w:color="auto" w:fill="FFFFFF"/>
            </w:pPr>
            <w:r>
              <w:t xml:space="preserve">                         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B8D" w:rsidRDefault="00E14B8D">
            <w:pPr>
              <w:shd w:val="clear" w:color="auto" w:fill="FFFFFF"/>
              <w:ind w:left="667"/>
            </w:pPr>
            <w:r>
              <w:rPr>
                <w:bCs/>
              </w:rPr>
              <w:t>4</w:t>
            </w:r>
          </w:p>
        </w:tc>
      </w:tr>
      <w:tr w:rsidR="00E14B8D" w:rsidTr="00641A0C">
        <w:trPr>
          <w:trHeight w:hRule="exact" w:val="10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B8D" w:rsidRDefault="00E14B8D">
            <w:pPr>
              <w:shd w:val="clear" w:color="auto" w:fill="FFFFFF"/>
              <w:ind w:left="24"/>
            </w:pPr>
            <w: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B8D" w:rsidRDefault="00E14B8D" w:rsidP="00445629">
            <w:pPr>
              <w:shd w:val="clear" w:color="auto" w:fill="FFFFFF"/>
              <w:jc w:val="both"/>
            </w:pPr>
            <w:r>
              <w:t>Развитие гражданск</w:t>
            </w:r>
            <w:r w:rsidR="00854703">
              <w:t xml:space="preserve">ого общества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B8D" w:rsidRDefault="00854703">
            <w:pPr>
              <w:shd w:val="clear" w:color="auto" w:fill="FFFFFF"/>
              <w:spacing w:line="245" w:lineRule="exact"/>
              <w:ind w:left="5" w:right="5" w:firstLine="221"/>
              <w:jc w:val="center"/>
              <w:rPr>
                <w:spacing w:val="-5"/>
              </w:rPr>
            </w:pPr>
            <w:r>
              <w:rPr>
                <w:spacing w:val="-5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B8D" w:rsidRDefault="00E14B8D">
            <w:pPr>
              <w:shd w:val="clear" w:color="auto" w:fill="FFFFFF"/>
              <w:ind w:left="125"/>
              <w:jc w:val="center"/>
              <w:rPr>
                <w:spacing w:val="-6"/>
              </w:rPr>
            </w:pPr>
          </w:p>
        </w:tc>
      </w:tr>
      <w:tr w:rsidR="00854703" w:rsidTr="00854703">
        <w:trPr>
          <w:trHeight w:hRule="exact" w:val="10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854703">
            <w:pPr>
              <w:shd w:val="clear" w:color="auto" w:fill="FFFFFF"/>
              <w:ind w:left="24"/>
            </w:pPr>
            <w:r>
              <w:t>2.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854703" w:rsidP="00445629">
            <w:pPr>
              <w:shd w:val="clear" w:color="auto" w:fill="FFFFFF"/>
              <w:jc w:val="both"/>
            </w:pPr>
            <w:r>
              <w:t>Казачество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854703">
            <w:pPr>
              <w:shd w:val="clear" w:color="auto" w:fill="FFFFFF"/>
              <w:spacing w:line="245" w:lineRule="exact"/>
              <w:ind w:left="5" w:right="5" w:firstLine="221"/>
              <w:jc w:val="center"/>
              <w:rPr>
                <w:spacing w:val="-5"/>
              </w:rPr>
            </w:pPr>
            <w:r>
              <w:rPr>
                <w:spacing w:val="-5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703" w:rsidRDefault="00854703">
            <w:pPr>
              <w:shd w:val="clear" w:color="auto" w:fill="FFFFFF"/>
              <w:ind w:left="125"/>
              <w:jc w:val="center"/>
              <w:rPr>
                <w:spacing w:val="-6"/>
              </w:rPr>
            </w:pPr>
          </w:p>
        </w:tc>
      </w:tr>
      <w:tr w:rsidR="00854703" w:rsidTr="00854703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854703">
            <w:pPr>
              <w:shd w:val="clear" w:color="auto" w:fill="FFFFFF"/>
              <w:ind w:left="24"/>
            </w:pPr>
            <w:r>
              <w:t>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854703" w:rsidP="00445629">
            <w:pPr>
              <w:shd w:val="clear" w:color="auto" w:fill="FFFFFF"/>
              <w:jc w:val="both"/>
            </w:pPr>
            <w:r>
              <w:t>Безопасность населения</w:t>
            </w:r>
          </w:p>
          <w:p w:rsidR="00854703" w:rsidRDefault="00854703" w:rsidP="00445629">
            <w:pPr>
              <w:shd w:val="clear" w:color="auto" w:fill="FFFFFF"/>
              <w:jc w:val="both"/>
            </w:pPr>
          </w:p>
          <w:p w:rsidR="00854703" w:rsidRDefault="00854703" w:rsidP="00445629">
            <w:pPr>
              <w:shd w:val="clear" w:color="auto" w:fill="FFFFFF"/>
              <w:jc w:val="both"/>
            </w:pPr>
          </w:p>
          <w:p w:rsidR="00854703" w:rsidRDefault="00854703" w:rsidP="00445629">
            <w:pPr>
              <w:shd w:val="clear" w:color="auto" w:fill="FFFFFF"/>
              <w:jc w:val="both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854703">
            <w:pPr>
              <w:shd w:val="clear" w:color="auto" w:fill="FFFFFF"/>
              <w:spacing w:line="245" w:lineRule="exact"/>
              <w:ind w:left="5" w:right="5" w:firstLine="221"/>
              <w:jc w:val="center"/>
              <w:rPr>
                <w:spacing w:val="-5"/>
              </w:rPr>
            </w:pPr>
            <w:r>
              <w:rPr>
                <w:spacing w:val="-5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703" w:rsidRDefault="00854703">
            <w:pPr>
              <w:shd w:val="clear" w:color="auto" w:fill="FFFFFF"/>
              <w:ind w:left="125"/>
              <w:jc w:val="center"/>
              <w:rPr>
                <w:spacing w:val="-6"/>
              </w:rPr>
            </w:pPr>
          </w:p>
        </w:tc>
      </w:tr>
      <w:tr w:rsidR="00854703" w:rsidTr="00854703">
        <w:trPr>
          <w:trHeight w:hRule="exact"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854703">
            <w:pPr>
              <w:shd w:val="clear" w:color="auto" w:fill="FFFFFF"/>
              <w:ind w:left="24"/>
            </w:pPr>
            <w:r>
              <w:t>4.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854703" w:rsidP="00445629">
            <w:pPr>
              <w:shd w:val="clear" w:color="auto" w:fill="FFFFFF"/>
              <w:jc w:val="both"/>
            </w:pPr>
            <w:r>
              <w:t>Информационное общество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854703">
            <w:pPr>
              <w:shd w:val="clear" w:color="auto" w:fill="FFFFFF"/>
              <w:spacing w:line="245" w:lineRule="exact"/>
              <w:ind w:left="5" w:right="5" w:firstLine="221"/>
              <w:jc w:val="center"/>
              <w:rPr>
                <w:spacing w:val="-5"/>
              </w:rPr>
            </w:pPr>
            <w:r>
              <w:rPr>
                <w:spacing w:val="-5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703" w:rsidRDefault="00854703">
            <w:pPr>
              <w:shd w:val="clear" w:color="auto" w:fill="FFFFFF"/>
              <w:ind w:left="125"/>
              <w:jc w:val="center"/>
              <w:rPr>
                <w:spacing w:val="-6"/>
              </w:rPr>
            </w:pPr>
          </w:p>
        </w:tc>
      </w:tr>
      <w:tr w:rsidR="00854703" w:rsidTr="00854703">
        <w:trPr>
          <w:trHeight w:hRule="exact"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434ED4">
            <w:pPr>
              <w:shd w:val="clear" w:color="auto" w:fill="FFFFFF"/>
              <w:ind w:left="24"/>
            </w:pPr>
            <w:r>
              <w:t>5.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434ED4" w:rsidP="00445629">
            <w:pPr>
              <w:shd w:val="clear" w:color="auto" w:fill="FFFFFF"/>
              <w:jc w:val="both"/>
            </w:pPr>
            <w:r>
              <w:t>Поддержка и развитие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03" w:rsidRDefault="00434ED4">
            <w:pPr>
              <w:shd w:val="clear" w:color="auto" w:fill="FFFFFF"/>
              <w:spacing w:line="245" w:lineRule="exact"/>
              <w:ind w:left="5" w:right="5" w:firstLine="221"/>
              <w:jc w:val="center"/>
              <w:rPr>
                <w:spacing w:val="-5"/>
              </w:rPr>
            </w:pPr>
            <w:r>
              <w:rPr>
                <w:spacing w:val="-5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703" w:rsidRDefault="00854703">
            <w:pPr>
              <w:shd w:val="clear" w:color="auto" w:fill="FFFFFF"/>
              <w:ind w:left="125"/>
              <w:jc w:val="center"/>
              <w:rPr>
                <w:spacing w:val="-6"/>
              </w:rPr>
            </w:pPr>
          </w:p>
        </w:tc>
      </w:tr>
      <w:tr w:rsidR="00434ED4" w:rsidTr="00854703">
        <w:trPr>
          <w:trHeight w:hRule="exact"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D4" w:rsidRDefault="00434ED4">
            <w:pPr>
              <w:shd w:val="clear" w:color="auto" w:fill="FFFFFF"/>
              <w:ind w:left="24"/>
            </w:pPr>
            <w:r>
              <w:lastRenderedPageBreak/>
              <w:t>6.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D4" w:rsidRDefault="00434ED4" w:rsidP="00E73393">
            <w:pPr>
              <w:shd w:val="clear" w:color="auto" w:fill="FFFFFF"/>
              <w:jc w:val="both"/>
            </w:pPr>
            <w:r>
              <w:t xml:space="preserve">Развитие жилищно-коммунального </w:t>
            </w:r>
            <w:r w:rsidR="00272556">
              <w:t>и дорожного хозяйства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D4" w:rsidRDefault="00434ED4">
            <w:pPr>
              <w:shd w:val="clear" w:color="auto" w:fill="FFFFFF"/>
              <w:spacing w:line="245" w:lineRule="exact"/>
              <w:ind w:left="5" w:right="5" w:firstLine="221"/>
              <w:jc w:val="center"/>
              <w:rPr>
                <w:spacing w:val="-5"/>
              </w:rPr>
            </w:pPr>
            <w:r>
              <w:rPr>
                <w:spacing w:val="-5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D4" w:rsidRDefault="00434ED4">
            <w:pPr>
              <w:shd w:val="clear" w:color="auto" w:fill="FFFFFF"/>
              <w:ind w:left="125"/>
              <w:jc w:val="center"/>
              <w:rPr>
                <w:spacing w:val="-6"/>
              </w:rPr>
            </w:pPr>
          </w:p>
        </w:tc>
      </w:tr>
      <w:tr w:rsidR="00E14B8D" w:rsidTr="00854703">
        <w:trPr>
          <w:trHeight w:hRule="exact" w:val="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B8D" w:rsidRDefault="00434ED4">
            <w:pPr>
              <w:shd w:val="clear" w:color="auto" w:fill="FFFFFF"/>
              <w:ind w:left="24"/>
            </w:pPr>
            <w:r>
              <w:t>7.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B8D" w:rsidRDefault="00E14B8D" w:rsidP="00445629">
            <w:pPr>
              <w:shd w:val="clear" w:color="auto" w:fill="FFFFFF"/>
              <w:spacing w:line="250" w:lineRule="exact"/>
              <w:jc w:val="both"/>
            </w:pPr>
            <w:r>
              <w:t>Молодежь Парковского сельского поселения Тихорецкого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B8D" w:rsidRDefault="00854703">
            <w:pPr>
              <w:shd w:val="clear" w:color="auto" w:fill="FFFFFF"/>
              <w:spacing w:line="245" w:lineRule="exact"/>
              <w:ind w:left="5" w:right="5" w:firstLine="221"/>
              <w:jc w:val="center"/>
              <w:rPr>
                <w:spacing w:val="-5"/>
              </w:rPr>
            </w:pPr>
            <w:r>
              <w:rPr>
                <w:spacing w:val="-5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B8D" w:rsidRDefault="00E14B8D">
            <w:pPr>
              <w:shd w:val="clear" w:color="auto" w:fill="FFFFFF"/>
              <w:ind w:left="125"/>
              <w:jc w:val="center"/>
              <w:rPr>
                <w:spacing w:val="-6"/>
              </w:rPr>
            </w:pPr>
          </w:p>
        </w:tc>
      </w:tr>
      <w:tr w:rsidR="00434ED4" w:rsidTr="00854703">
        <w:trPr>
          <w:trHeight w:hRule="exact" w:val="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D4" w:rsidRDefault="00434ED4">
            <w:pPr>
              <w:shd w:val="clear" w:color="auto" w:fill="FFFFFF"/>
              <w:ind w:left="24"/>
            </w:pPr>
            <w:r>
              <w:t>8.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D4" w:rsidRDefault="00434ED4" w:rsidP="00445629">
            <w:pPr>
              <w:shd w:val="clear" w:color="auto" w:fill="FFFFFF"/>
              <w:spacing w:line="250" w:lineRule="exact"/>
              <w:jc w:val="both"/>
            </w:pPr>
            <w:r>
              <w:t>Развитие культуры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D4" w:rsidRDefault="00434ED4">
            <w:pPr>
              <w:shd w:val="clear" w:color="auto" w:fill="FFFFFF"/>
              <w:spacing w:line="245" w:lineRule="exact"/>
              <w:ind w:left="5" w:right="5" w:firstLine="221"/>
              <w:jc w:val="center"/>
              <w:rPr>
                <w:spacing w:val="-5"/>
              </w:rPr>
            </w:pPr>
            <w:r>
              <w:rPr>
                <w:spacing w:val="-5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ED4" w:rsidRDefault="00434ED4">
            <w:pPr>
              <w:shd w:val="clear" w:color="auto" w:fill="FFFFFF"/>
              <w:ind w:left="125"/>
              <w:jc w:val="center"/>
              <w:rPr>
                <w:spacing w:val="-6"/>
              </w:rPr>
            </w:pPr>
          </w:p>
        </w:tc>
      </w:tr>
      <w:tr w:rsidR="00E14B8D" w:rsidTr="00434ED4">
        <w:trPr>
          <w:trHeight w:hRule="exact" w:val="10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B8D" w:rsidRPr="00445629" w:rsidRDefault="00FF5C5F" w:rsidP="00445629">
            <w:pPr>
              <w:shd w:val="clear" w:color="auto" w:fill="FFFFFF"/>
              <w:ind w:left="24"/>
            </w:pPr>
            <w:r>
              <w:t>9</w:t>
            </w:r>
            <w:r w:rsidR="00E14B8D">
              <w:t>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B8D" w:rsidRPr="00445629" w:rsidRDefault="00E14B8D" w:rsidP="00445629">
            <w:pPr>
              <w:shd w:val="clear" w:color="auto" w:fill="FFFFFF"/>
              <w:spacing w:line="250" w:lineRule="exact"/>
              <w:ind w:right="-38"/>
            </w:pPr>
            <w:r>
              <w:t>Разв</w:t>
            </w:r>
            <w:r w:rsidR="00434ED4">
              <w:t>итие  физической культуры и спорта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B8D" w:rsidRPr="00445629" w:rsidRDefault="00434ED4" w:rsidP="00445629">
            <w:pPr>
              <w:shd w:val="clear" w:color="auto" w:fill="FFFFFF"/>
              <w:spacing w:line="245" w:lineRule="exact"/>
              <w:ind w:left="5" w:right="5" w:firstLine="221"/>
              <w:jc w:val="center"/>
              <w:rPr>
                <w:spacing w:val="-5"/>
              </w:rPr>
            </w:pPr>
            <w:r>
              <w:rPr>
                <w:spacing w:val="-5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B8D" w:rsidRDefault="00E14B8D" w:rsidP="00445629">
            <w:pPr>
              <w:shd w:val="clear" w:color="auto" w:fill="FFFFFF"/>
              <w:ind w:left="125"/>
              <w:jc w:val="center"/>
              <w:rPr>
                <w:spacing w:val="-6"/>
              </w:rPr>
            </w:pPr>
          </w:p>
        </w:tc>
      </w:tr>
    </w:tbl>
    <w:p w:rsidR="00663C4B" w:rsidRDefault="00663C4B" w:rsidP="0086551E">
      <w:pPr>
        <w:rPr>
          <w:sz w:val="28"/>
          <w:szCs w:val="28"/>
        </w:rPr>
      </w:pPr>
    </w:p>
    <w:p w:rsidR="00434ED4" w:rsidRDefault="00434ED4" w:rsidP="0086551E">
      <w:pPr>
        <w:rPr>
          <w:sz w:val="28"/>
          <w:szCs w:val="28"/>
        </w:rPr>
      </w:pPr>
    </w:p>
    <w:p w:rsidR="00434ED4" w:rsidRDefault="00434ED4" w:rsidP="0086551E">
      <w:pPr>
        <w:rPr>
          <w:sz w:val="28"/>
          <w:szCs w:val="28"/>
        </w:rPr>
      </w:pPr>
    </w:p>
    <w:p w:rsidR="0086551E" w:rsidRDefault="0086551E" w:rsidP="0086551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</w:t>
      </w:r>
    </w:p>
    <w:p w:rsidR="0086551E" w:rsidRDefault="0086551E" w:rsidP="0086551E">
      <w:pPr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434ED4" w:rsidRDefault="0086551E" w:rsidP="0086551E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</w:t>
      </w:r>
      <w:r w:rsidR="004665F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272556">
        <w:rPr>
          <w:sz w:val="28"/>
          <w:szCs w:val="28"/>
        </w:rPr>
        <w:t>В.В.Лагода</w:t>
      </w: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Pr="00117EEA" w:rsidRDefault="00FE65D1" w:rsidP="00117EEA">
      <w:pPr>
        <w:snapToGri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ЛИСТ </w:t>
      </w:r>
      <w:r w:rsidR="00117EEA" w:rsidRPr="00117EEA">
        <w:rPr>
          <w:b/>
          <w:sz w:val="28"/>
          <w:szCs w:val="20"/>
        </w:rPr>
        <w:t>СОГЛАСОВАНИЯ</w:t>
      </w:r>
    </w:p>
    <w:p w:rsidR="00117EEA" w:rsidRPr="00117EEA" w:rsidRDefault="00117EEA" w:rsidP="00117EEA">
      <w:pPr>
        <w:snapToGrid w:val="0"/>
        <w:jc w:val="center"/>
        <w:rPr>
          <w:sz w:val="28"/>
          <w:szCs w:val="20"/>
        </w:rPr>
      </w:pPr>
      <w:r w:rsidRPr="00117EEA">
        <w:rPr>
          <w:sz w:val="28"/>
          <w:szCs w:val="20"/>
        </w:rPr>
        <w:t>проекта  постановления администрации Парковского сельского поселения Тихорецкого района</w:t>
      </w:r>
    </w:p>
    <w:p w:rsidR="00117EEA" w:rsidRPr="00117EEA" w:rsidRDefault="00FE65D1" w:rsidP="00117EEA">
      <w:pPr>
        <w:snapToGrid w:val="0"/>
        <w:jc w:val="center"/>
        <w:rPr>
          <w:sz w:val="28"/>
          <w:szCs w:val="20"/>
        </w:rPr>
      </w:pPr>
      <w:r>
        <w:rPr>
          <w:sz w:val="28"/>
          <w:szCs w:val="20"/>
        </w:rPr>
        <w:t>от______________________</w:t>
      </w:r>
      <w:r w:rsidR="00117EEA" w:rsidRPr="00117EEA">
        <w:rPr>
          <w:sz w:val="28"/>
          <w:szCs w:val="20"/>
        </w:rPr>
        <w:t xml:space="preserve"> № </w:t>
      </w:r>
      <w:r>
        <w:rPr>
          <w:sz w:val="28"/>
          <w:szCs w:val="20"/>
        </w:rPr>
        <w:t>_____________</w:t>
      </w:r>
    </w:p>
    <w:p w:rsidR="00FE65D1" w:rsidRDefault="00117EEA" w:rsidP="00FE65D1">
      <w:pPr>
        <w:shd w:val="clear" w:color="auto" w:fill="FFFFFF"/>
        <w:spacing w:line="322" w:lineRule="exact"/>
        <w:ind w:right="538"/>
        <w:jc w:val="center"/>
        <w:rPr>
          <w:bCs/>
          <w:sz w:val="28"/>
          <w:szCs w:val="28"/>
        </w:rPr>
      </w:pPr>
      <w:r w:rsidRPr="00117EEA">
        <w:rPr>
          <w:sz w:val="28"/>
          <w:szCs w:val="28"/>
        </w:rPr>
        <w:t>«</w:t>
      </w:r>
      <w:r w:rsidRPr="00117EEA">
        <w:rPr>
          <w:bCs/>
          <w:spacing w:val="-2"/>
          <w:sz w:val="28"/>
          <w:szCs w:val="28"/>
        </w:rPr>
        <w:t>О внесении изменени</w:t>
      </w:r>
      <w:r w:rsidR="00FE65D1">
        <w:rPr>
          <w:bCs/>
          <w:spacing w:val="-2"/>
          <w:sz w:val="28"/>
          <w:szCs w:val="28"/>
        </w:rPr>
        <w:t xml:space="preserve">й в постановление администрации </w:t>
      </w:r>
      <w:r w:rsidRPr="00117EEA">
        <w:rPr>
          <w:bCs/>
          <w:spacing w:val="-2"/>
          <w:sz w:val="28"/>
          <w:szCs w:val="28"/>
        </w:rPr>
        <w:t xml:space="preserve">Парковского сельского поселения Тихорецкого района от </w:t>
      </w:r>
      <w:r w:rsidR="00FE65D1">
        <w:rPr>
          <w:bCs/>
          <w:spacing w:val="-2"/>
          <w:sz w:val="28"/>
          <w:szCs w:val="28"/>
        </w:rPr>
        <w:t>1 сентября 2014 года</w:t>
      </w:r>
      <w:r w:rsidRPr="00117EEA">
        <w:rPr>
          <w:bCs/>
          <w:sz w:val="28"/>
          <w:szCs w:val="28"/>
        </w:rPr>
        <w:t xml:space="preserve"> № 328 </w:t>
      </w:r>
    </w:p>
    <w:p w:rsidR="00117EEA" w:rsidRPr="00117EEA" w:rsidRDefault="00FE65D1" w:rsidP="00FE65D1">
      <w:pPr>
        <w:shd w:val="clear" w:color="auto" w:fill="FFFFFF"/>
        <w:spacing w:line="322" w:lineRule="exact"/>
        <w:ind w:right="538"/>
        <w:jc w:val="center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>«</w:t>
      </w:r>
      <w:r w:rsidR="00117EEA" w:rsidRPr="00117EEA">
        <w:rPr>
          <w:bCs/>
          <w:spacing w:val="-2"/>
          <w:sz w:val="28"/>
          <w:szCs w:val="28"/>
        </w:rPr>
        <w:t>Об утверждении Перечня   муниципальных программ Парковского сельского поселения Тихорецкого района»</w:t>
      </w:r>
    </w:p>
    <w:p w:rsidR="00117EEA" w:rsidRPr="00117EEA" w:rsidRDefault="00117EEA" w:rsidP="00FE6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7EEA" w:rsidRPr="00117EEA" w:rsidRDefault="00117EEA" w:rsidP="00117EEA">
      <w:pPr>
        <w:snapToGrid w:val="0"/>
        <w:rPr>
          <w:sz w:val="28"/>
          <w:szCs w:val="20"/>
        </w:rPr>
      </w:pP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>Проект  внесен:</w:t>
      </w:r>
    </w:p>
    <w:p w:rsidR="00117EEA" w:rsidRPr="00117EEA" w:rsidRDefault="00FE65D1" w:rsidP="00117EEA">
      <w:pPr>
        <w:snapToGri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Общим отделом </w:t>
      </w:r>
      <w:r w:rsidR="00117EEA" w:rsidRPr="00117EEA">
        <w:rPr>
          <w:sz w:val="28"/>
          <w:szCs w:val="20"/>
        </w:rPr>
        <w:t>администрации</w:t>
      </w:r>
    </w:p>
    <w:p w:rsidR="00117EEA" w:rsidRPr="00117EEA" w:rsidRDefault="00117EEA" w:rsidP="00117EEA">
      <w:pPr>
        <w:snapToGrid w:val="0"/>
        <w:jc w:val="both"/>
        <w:rPr>
          <w:sz w:val="28"/>
          <w:szCs w:val="20"/>
        </w:rPr>
      </w:pPr>
      <w:r w:rsidRPr="00117EEA">
        <w:rPr>
          <w:sz w:val="28"/>
          <w:szCs w:val="20"/>
        </w:rPr>
        <w:t>Парковского сельского поселения</w:t>
      </w:r>
    </w:p>
    <w:p w:rsidR="00FE65D1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 xml:space="preserve">Тихорецкого района                                                     </w:t>
      </w:r>
      <w:r>
        <w:rPr>
          <w:sz w:val="28"/>
          <w:szCs w:val="20"/>
        </w:rPr>
        <w:t xml:space="preserve">                    </w:t>
      </w:r>
    </w:p>
    <w:p w:rsidR="00117EEA" w:rsidRPr="00117EEA" w:rsidRDefault="00FE65D1" w:rsidP="00117EEA">
      <w:pPr>
        <w:snapToGrid w:val="0"/>
        <w:rPr>
          <w:sz w:val="28"/>
          <w:szCs w:val="20"/>
        </w:rPr>
      </w:pPr>
      <w:r>
        <w:rPr>
          <w:sz w:val="28"/>
          <w:szCs w:val="20"/>
        </w:rPr>
        <w:t>Начальник отдела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</w:t>
      </w:r>
      <w:r w:rsidR="00117EEA" w:rsidRPr="00117EEA">
        <w:rPr>
          <w:sz w:val="28"/>
          <w:szCs w:val="20"/>
        </w:rPr>
        <w:t xml:space="preserve">Е.В.Лукьянова  </w:t>
      </w:r>
    </w:p>
    <w:p w:rsidR="00117EEA" w:rsidRPr="00117EEA" w:rsidRDefault="00117EEA" w:rsidP="00117EEA">
      <w:pPr>
        <w:snapToGrid w:val="0"/>
        <w:jc w:val="both"/>
        <w:rPr>
          <w:sz w:val="28"/>
          <w:szCs w:val="20"/>
        </w:rPr>
      </w:pPr>
    </w:p>
    <w:p w:rsidR="00117EEA" w:rsidRPr="00117EEA" w:rsidRDefault="00117EEA" w:rsidP="00117EEA">
      <w:pPr>
        <w:snapToGrid w:val="0"/>
        <w:rPr>
          <w:sz w:val="28"/>
          <w:szCs w:val="20"/>
        </w:rPr>
      </w:pP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>Составитель проекта:</w:t>
      </w: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>Ведущий специалист</w:t>
      </w: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>финансовой службы администрации</w:t>
      </w: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>Парковского сельского поселения</w:t>
      </w: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 xml:space="preserve">Тихорецкого района                                             </w:t>
      </w:r>
      <w:r>
        <w:rPr>
          <w:sz w:val="28"/>
          <w:szCs w:val="20"/>
        </w:rPr>
        <w:t xml:space="preserve">                       </w:t>
      </w:r>
      <w:r w:rsidR="00FE65D1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</w:t>
      </w:r>
      <w:r w:rsidRPr="00117EEA">
        <w:rPr>
          <w:sz w:val="28"/>
          <w:szCs w:val="20"/>
        </w:rPr>
        <w:t>А.Д.Романченко</w:t>
      </w:r>
    </w:p>
    <w:p w:rsidR="00117EEA" w:rsidRPr="00117EEA" w:rsidRDefault="00117EEA" w:rsidP="00117EEA">
      <w:pPr>
        <w:snapToGrid w:val="0"/>
        <w:rPr>
          <w:sz w:val="28"/>
          <w:szCs w:val="20"/>
        </w:rPr>
      </w:pPr>
    </w:p>
    <w:p w:rsidR="00117EEA" w:rsidRPr="00117EEA" w:rsidRDefault="00117EEA" w:rsidP="00117EEA">
      <w:pPr>
        <w:snapToGrid w:val="0"/>
        <w:rPr>
          <w:sz w:val="28"/>
          <w:szCs w:val="20"/>
        </w:rPr>
      </w:pPr>
    </w:p>
    <w:p w:rsid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>Проект согласован:</w:t>
      </w:r>
    </w:p>
    <w:p w:rsidR="00FE65D1" w:rsidRDefault="00FE65D1" w:rsidP="00117EEA">
      <w:pPr>
        <w:snapToGrid w:val="0"/>
        <w:rPr>
          <w:sz w:val="28"/>
          <w:szCs w:val="20"/>
        </w:rPr>
      </w:pPr>
      <w:r>
        <w:rPr>
          <w:sz w:val="28"/>
          <w:szCs w:val="20"/>
        </w:rPr>
        <w:t>Заместитель главы</w:t>
      </w:r>
    </w:p>
    <w:p w:rsidR="00FE65D1" w:rsidRDefault="00FE65D1" w:rsidP="00117EEA">
      <w:pPr>
        <w:snapToGrid w:val="0"/>
        <w:rPr>
          <w:sz w:val="28"/>
          <w:szCs w:val="20"/>
        </w:rPr>
      </w:pPr>
      <w:r>
        <w:rPr>
          <w:sz w:val="28"/>
          <w:szCs w:val="20"/>
        </w:rPr>
        <w:t>Парковского сельского поселения</w:t>
      </w:r>
    </w:p>
    <w:p w:rsidR="00FE65D1" w:rsidRPr="00117EEA" w:rsidRDefault="00FE65D1" w:rsidP="00117EEA">
      <w:pPr>
        <w:snapToGrid w:val="0"/>
        <w:rPr>
          <w:sz w:val="28"/>
          <w:szCs w:val="20"/>
        </w:rPr>
      </w:pPr>
      <w:r>
        <w:rPr>
          <w:sz w:val="28"/>
          <w:szCs w:val="20"/>
        </w:rPr>
        <w:t>Тихорецкого 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В.В.Лагода</w:t>
      </w:r>
    </w:p>
    <w:p w:rsidR="00FE65D1" w:rsidRDefault="00FE65D1" w:rsidP="00117EEA">
      <w:pPr>
        <w:snapToGrid w:val="0"/>
        <w:rPr>
          <w:sz w:val="28"/>
          <w:szCs w:val="20"/>
        </w:rPr>
      </w:pP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>Ведущий специалист</w:t>
      </w: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>финансовой службы администрации</w:t>
      </w: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>Парковского сельского поселения</w:t>
      </w:r>
    </w:p>
    <w:p w:rsidR="00117EEA" w:rsidRPr="00117EEA" w:rsidRDefault="00117EEA" w:rsidP="00117EEA">
      <w:pPr>
        <w:snapToGrid w:val="0"/>
        <w:rPr>
          <w:sz w:val="28"/>
          <w:szCs w:val="20"/>
        </w:rPr>
      </w:pPr>
      <w:r w:rsidRPr="00117EEA">
        <w:rPr>
          <w:sz w:val="28"/>
          <w:szCs w:val="20"/>
        </w:rPr>
        <w:t xml:space="preserve">Тихорецкого района           </w:t>
      </w:r>
      <w:r>
        <w:rPr>
          <w:sz w:val="28"/>
          <w:szCs w:val="20"/>
        </w:rPr>
        <w:t xml:space="preserve">                                                           </w:t>
      </w:r>
      <w:r w:rsidR="00FE65D1">
        <w:rPr>
          <w:sz w:val="28"/>
          <w:szCs w:val="20"/>
        </w:rPr>
        <w:t xml:space="preserve">     </w:t>
      </w:r>
      <w:r>
        <w:rPr>
          <w:sz w:val="28"/>
          <w:szCs w:val="20"/>
        </w:rPr>
        <w:t xml:space="preserve">    </w:t>
      </w:r>
      <w:proofErr w:type="spellStart"/>
      <w:r>
        <w:rPr>
          <w:sz w:val="28"/>
          <w:szCs w:val="20"/>
        </w:rPr>
        <w:t>Е.А.Воронова</w:t>
      </w:r>
      <w:proofErr w:type="spellEnd"/>
      <w:r w:rsidRPr="00117EEA">
        <w:rPr>
          <w:sz w:val="28"/>
          <w:szCs w:val="20"/>
        </w:rPr>
        <w:t xml:space="preserve">                                                                            </w:t>
      </w:r>
      <w:r>
        <w:rPr>
          <w:sz w:val="28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117EEA" w:rsidRPr="00117EEA" w:rsidRDefault="00117EEA" w:rsidP="00117EEA">
      <w:pPr>
        <w:snapToGrid w:val="0"/>
        <w:rPr>
          <w:sz w:val="28"/>
          <w:szCs w:val="20"/>
        </w:rPr>
      </w:pPr>
    </w:p>
    <w:p w:rsidR="00117EEA" w:rsidRPr="00117EEA" w:rsidRDefault="00117EEA" w:rsidP="00117EEA"/>
    <w:p w:rsidR="00117EEA" w:rsidRPr="00117EEA" w:rsidRDefault="00117EEA" w:rsidP="00117EEA">
      <w:pPr>
        <w:jc w:val="both"/>
        <w:rPr>
          <w:sz w:val="28"/>
          <w:szCs w:val="28"/>
        </w:rPr>
      </w:pPr>
      <w:r w:rsidRPr="00117EEA">
        <w:rPr>
          <w:sz w:val="28"/>
          <w:szCs w:val="28"/>
        </w:rPr>
        <w:t xml:space="preserve">Специалист </w:t>
      </w:r>
      <w:r w:rsidRPr="00117EEA">
        <w:rPr>
          <w:sz w:val="28"/>
          <w:szCs w:val="28"/>
          <w:lang w:val="en-US"/>
        </w:rPr>
        <w:t>II</w:t>
      </w:r>
      <w:r w:rsidRPr="00117EEA">
        <w:rPr>
          <w:sz w:val="28"/>
          <w:szCs w:val="28"/>
        </w:rPr>
        <w:t xml:space="preserve"> категории</w:t>
      </w:r>
    </w:p>
    <w:p w:rsidR="00117EEA" w:rsidRPr="00117EEA" w:rsidRDefault="00117EEA" w:rsidP="00117EEA">
      <w:pPr>
        <w:jc w:val="both"/>
        <w:rPr>
          <w:sz w:val="28"/>
          <w:szCs w:val="28"/>
        </w:rPr>
      </w:pPr>
      <w:r w:rsidRPr="00117EEA">
        <w:rPr>
          <w:sz w:val="28"/>
          <w:szCs w:val="28"/>
        </w:rPr>
        <w:t>администрации Парковского</w:t>
      </w:r>
    </w:p>
    <w:p w:rsidR="00117EEA" w:rsidRPr="00117EEA" w:rsidRDefault="00117EEA" w:rsidP="00117EEA">
      <w:pPr>
        <w:jc w:val="both"/>
        <w:rPr>
          <w:sz w:val="28"/>
          <w:szCs w:val="28"/>
        </w:rPr>
      </w:pPr>
      <w:r w:rsidRPr="00117EEA">
        <w:rPr>
          <w:sz w:val="28"/>
          <w:szCs w:val="28"/>
        </w:rPr>
        <w:t>сельского поселения</w:t>
      </w:r>
    </w:p>
    <w:p w:rsidR="00117EEA" w:rsidRPr="00117EEA" w:rsidRDefault="00117EEA" w:rsidP="00117EEA">
      <w:pPr>
        <w:jc w:val="both"/>
        <w:rPr>
          <w:sz w:val="28"/>
          <w:szCs w:val="28"/>
        </w:rPr>
      </w:pPr>
      <w:r w:rsidRPr="00117EEA">
        <w:rPr>
          <w:sz w:val="28"/>
          <w:szCs w:val="28"/>
        </w:rPr>
        <w:t xml:space="preserve">Тихорецкого района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 w:rsidRPr="00117EEA">
        <w:rPr>
          <w:sz w:val="28"/>
          <w:szCs w:val="28"/>
        </w:rPr>
        <w:t>Н.А.Рыбкина</w:t>
      </w:r>
      <w:proofErr w:type="spellEnd"/>
    </w:p>
    <w:p w:rsidR="00117EEA" w:rsidRPr="00117EEA" w:rsidRDefault="00117EEA" w:rsidP="00117EEA">
      <w:pPr>
        <w:jc w:val="both"/>
        <w:rPr>
          <w:sz w:val="28"/>
          <w:szCs w:val="28"/>
        </w:rPr>
      </w:pPr>
    </w:p>
    <w:p w:rsidR="00117EEA" w:rsidRPr="00117EEA" w:rsidRDefault="00117EEA" w:rsidP="00117EEA">
      <w:pPr>
        <w:widowControl w:val="0"/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>
      <w:pPr>
        <w:rPr>
          <w:sz w:val="28"/>
          <w:szCs w:val="28"/>
        </w:rPr>
      </w:pPr>
    </w:p>
    <w:p w:rsidR="00117EEA" w:rsidRDefault="00117EEA" w:rsidP="0086551E"/>
    <w:sectPr w:rsidR="00117EEA" w:rsidSect="00FE65D1"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E1" w:rsidRDefault="00B655E1" w:rsidP="00434ED4">
      <w:r>
        <w:separator/>
      </w:r>
    </w:p>
  </w:endnote>
  <w:endnote w:type="continuationSeparator" w:id="0">
    <w:p w:rsidR="00B655E1" w:rsidRDefault="00B655E1" w:rsidP="004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E1" w:rsidRDefault="00B655E1" w:rsidP="00434ED4">
      <w:r>
        <w:separator/>
      </w:r>
    </w:p>
  </w:footnote>
  <w:footnote w:type="continuationSeparator" w:id="0">
    <w:p w:rsidR="00B655E1" w:rsidRDefault="00B655E1" w:rsidP="0043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412720"/>
      <w:docPartObj>
        <w:docPartGallery w:val="Page Numbers (Top of Page)"/>
        <w:docPartUnique/>
      </w:docPartObj>
    </w:sdtPr>
    <w:sdtEndPr/>
    <w:sdtContent>
      <w:p w:rsidR="00117EEA" w:rsidRDefault="00E95CA9">
        <w:pPr>
          <w:pStyle w:val="a7"/>
          <w:jc w:val="center"/>
        </w:pPr>
        <w:r>
          <w:t>2</w:t>
        </w:r>
      </w:p>
    </w:sdtContent>
  </w:sdt>
  <w:p w:rsidR="00117EEA" w:rsidRDefault="00117E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074"/>
    <w:rsid w:val="00026087"/>
    <w:rsid w:val="00072AC9"/>
    <w:rsid w:val="00115C0A"/>
    <w:rsid w:val="00117EEA"/>
    <w:rsid w:val="00125875"/>
    <w:rsid w:val="0018753A"/>
    <w:rsid w:val="001903E0"/>
    <w:rsid w:val="00272556"/>
    <w:rsid w:val="00302FAB"/>
    <w:rsid w:val="00360E36"/>
    <w:rsid w:val="00434ED4"/>
    <w:rsid w:val="00445629"/>
    <w:rsid w:val="004665FA"/>
    <w:rsid w:val="005C4123"/>
    <w:rsid w:val="0060080F"/>
    <w:rsid w:val="0061059E"/>
    <w:rsid w:val="00641A0C"/>
    <w:rsid w:val="0064511F"/>
    <w:rsid w:val="006607D6"/>
    <w:rsid w:val="00663C4B"/>
    <w:rsid w:val="00702F37"/>
    <w:rsid w:val="00735F3D"/>
    <w:rsid w:val="00750EAB"/>
    <w:rsid w:val="007E4B63"/>
    <w:rsid w:val="008273C7"/>
    <w:rsid w:val="00854703"/>
    <w:rsid w:val="0086551E"/>
    <w:rsid w:val="009325F1"/>
    <w:rsid w:val="00A15074"/>
    <w:rsid w:val="00B20F35"/>
    <w:rsid w:val="00B655E1"/>
    <w:rsid w:val="00E14B8D"/>
    <w:rsid w:val="00E170AB"/>
    <w:rsid w:val="00E73393"/>
    <w:rsid w:val="00E75633"/>
    <w:rsid w:val="00E95CA9"/>
    <w:rsid w:val="00EB6C6B"/>
    <w:rsid w:val="00F90022"/>
    <w:rsid w:val="00FD6124"/>
    <w:rsid w:val="00FE65D1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5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65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445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5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65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445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B9EE-0892-480A-B7EC-21D5FAEF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22</cp:revision>
  <cp:lastPrinted>2015-12-08T11:20:00Z</cp:lastPrinted>
  <dcterms:created xsi:type="dcterms:W3CDTF">2014-08-28T09:07:00Z</dcterms:created>
  <dcterms:modified xsi:type="dcterms:W3CDTF">2015-12-14T16:50:00Z</dcterms:modified>
</cp:coreProperties>
</file>